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CE" w:rsidRDefault="00B458ED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  <w:bookmarkStart w:id="0" w:name="_GoBack"/>
      <w:bookmarkEnd w:id="0"/>
      <w:r>
        <w:softHyphen/>
      </w:r>
      <w:r w:rsidR="00D84ACE" w:rsidRPr="00D84ACE"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 xml:space="preserve"> </w:t>
      </w:r>
    </w:p>
    <w:p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:rsidR="00D84ACE" w:rsidRPr="00BB09AE" w:rsidRDefault="00D84ACE" w:rsidP="00D84ACE">
      <w:pPr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>S</w:t>
      </w:r>
      <w:r w:rsidRPr="00123A7B"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>AFEGUARDING CHILDREN &amp; YOUNG PEOPLE IN SPORT WORKSHOP</w:t>
      </w:r>
    </w:p>
    <w:p w:rsidR="00D84ACE" w:rsidRDefault="00D84ACE" w:rsidP="00D84ACE">
      <w:pPr>
        <w:suppressAutoHyphens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84ACE" w:rsidRPr="00123A7B" w:rsidRDefault="00D84ACE" w:rsidP="00D84ACE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NA</w:t>
      </w: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TIONAL BADMINTON CENTRE, LISBURN</w:t>
      </w:r>
    </w:p>
    <w:p w:rsidR="00D84ACE" w:rsidRPr="00123A7B" w:rsidRDefault="00E11915" w:rsidP="00D84ACE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Thursday 3</w:t>
      </w:r>
      <w:r w:rsidRPr="00E11915">
        <w:rPr>
          <w:rFonts w:ascii="Arial" w:hAnsi="Arial" w:cs="Arial"/>
          <w:b/>
          <w:bCs/>
          <w:kern w:val="1"/>
          <w:sz w:val="24"/>
          <w:szCs w:val="24"/>
          <w:vertAlign w:val="superscript"/>
          <w:lang w:eastAsia="ar-SA"/>
        </w:rPr>
        <w:t>rd</w:t>
      </w: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October</w:t>
      </w:r>
      <w:r w:rsidR="00D84ACE"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,</w:t>
      </w: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2019 7.00pm 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84ACE" w:rsidRDefault="00D84ACE" w:rsidP="00D84ACE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123A7B">
        <w:rPr>
          <w:kern w:val="1"/>
          <w:sz w:val="24"/>
          <w:szCs w:val="24"/>
          <w:lang w:eastAsia="ar-SA"/>
        </w:rPr>
        <w:t>Safeguarding Children and Young People in Sport Workshops are open to all those 18 years old and over.  It is important that all who hold a 'Regulated Position</w:t>
      </w:r>
      <w:r w:rsidR="00862DFD">
        <w:rPr>
          <w:kern w:val="1"/>
          <w:sz w:val="24"/>
          <w:szCs w:val="24"/>
          <w:lang w:eastAsia="ar-SA"/>
        </w:rPr>
        <w:t>' attend one of these workshops.</w:t>
      </w:r>
      <w:r w:rsidRPr="00123A7B">
        <w:rPr>
          <w:kern w:val="1"/>
          <w:sz w:val="24"/>
          <w:szCs w:val="24"/>
          <w:lang w:eastAsia="ar-SA"/>
        </w:rPr>
        <w:t xml:space="preserve"> This includes coaches, managers, selectors, c</w:t>
      </w:r>
      <w:r w:rsidR="00173C00">
        <w:rPr>
          <w:kern w:val="1"/>
          <w:sz w:val="24"/>
          <w:szCs w:val="24"/>
          <w:lang w:eastAsia="ar-SA"/>
        </w:rPr>
        <w:t>lub leaders of underage players etc.</w:t>
      </w:r>
      <w:r w:rsidRPr="00123A7B">
        <w:rPr>
          <w:kern w:val="1"/>
          <w:sz w:val="24"/>
          <w:szCs w:val="24"/>
          <w:lang w:eastAsia="ar-SA"/>
        </w:rPr>
        <w:t xml:space="preserve">  In addition those who appoint and manage those working with the players including members of Branch, League and Club Executive Committees should also attend the workshop.</w:t>
      </w:r>
    </w:p>
    <w:p w:rsidR="00971DFE" w:rsidRPr="00123A7B" w:rsidRDefault="00971DFE" w:rsidP="00D84ACE">
      <w:pPr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It is recommended good practice to attend one of these workshops at the minimum,</w:t>
      </w:r>
      <w:r w:rsidR="00F65813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every 3 years.</w:t>
      </w:r>
    </w:p>
    <w:p w:rsidR="00D84ACE" w:rsidRDefault="00D84ACE" w:rsidP="00D84ACE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D84ACE" w:rsidRPr="00BB09AE" w:rsidRDefault="00D84ACE" w:rsidP="00D84ACE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123A7B">
        <w:rPr>
          <w:kern w:val="1"/>
          <w:sz w:val="24"/>
          <w:szCs w:val="24"/>
          <w:lang w:eastAsia="ar-SA"/>
        </w:rPr>
        <w:t xml:space="preserve">In order to </w:t>
      </w:r>
      <w:r w:rsidR="0098567B">
        <w:rPr>
          <w:kern w:val="1"/>
          <w:sz w:val="24"/>
          <w:szCs w:val="24"/>
          <w:lang w:eastAsia="ar-SA"/>
        </w:rPr>
        <w:t>reserve a place o</w:t>
      </w:r>
      <w:r w:rsidRPr="00123A7B">
        <w:rPr>
          <w:kern w:val="1"/>
          <w:sz w:val="24"/>
          <w:szCs w:val="24"/>
          <w:lang w:eastAsia="ar-SA"/>
        </w:rPr>
        <w:t>n the workshop, fill in the reply slip and return it with th</w:t>
      </w:r>
      <w:r>
        <w:rPr>
          <w:kern w:val="1"/>
          <w:sz w:val="24"/>
          <w:szCs w:val="24"/>
          <w:lang w:eastAsia="ar-SA"/>
        </w:rPr>
        <w:t xml:space="preserve">e course fee of £15.00 by </w:t>
      </w:r>
      <w:r w:rsidR="00E11915">
        <w:rPr>
          <w:kern w:val="1"/>
          <w:sz w:val="24"/>
          <w:szCs w:val="24"/>
          <w:lang w:eastAsia="ar-SA"/>
        </w:rPr>
        <w:t>25</w:t>
      </w:r>
      <w:r w:rsidR="00E11915" w:rsidRPr="00E11915">
        <w:rPr>
          <w:kern w:val="1"/>
          <w:sz w:val="24"/>
          <w:szCs w:val="24"/>
          <w:vertAlign w:val="superscript"/>
          <w:lang w:eastAsia="ar-SA"/>
        </w:rPr>
        <w:t>th</w:t>
      </w:r>
      <w:r w:rsidR="00E11915">
        <w:rPr>
          <w:kern w:val="1"/>
          <w:sz w:val="24"/>
          <w:szCs w:val="24"/>
          <w:lang w:eastAsia="ar-SA"/>
        </w:rPr>
        <w:t xml:space="preserve"> September</w:t>
      </w:r>
      <w:r w:rsidRPr="00123A7B">
        <w:rPr>
          <w:kern w:val="1"/>
          <w:sz w:val="24"/>
          <w:szCs w:val="24"/>
          <w:lang w:eastAsia="ar-SA"/>
        </w:rPr>
        <w:t xml:space="preserve">. Places on these courses are limited so applications will be treated on a first come basis. </w:t>
      </w:r>
    </w:p>
    <w:p w:rsidR="00D84ACE" w:rsidRPr="00123A7B" w:rsidRDefault="00D84ACE" w:rsidP="00D84ACE">
      <w:pPr>
        <w:suppressAutoHyphens/>
        <w:ind w:left="360"/>
        <w:jc w:val="both"/>
        <w:rPr>
          <w:kern w:val="1"/>
          <w:lang w:eastAsia="ar-SA"/>
        </w:rPr>
      </w:pPr>
      <w:r w:rsidRPr="00123A7B">
        <w:rPr>
          <w:kern w:val="1"/>
          <w:lang w:eastAsia="ar-SA"/>
        </w:rPr>
        <w:t xml:space="preserve">- - - - - - - - - - - - - - - - - - - - - - - - - - - - - - - - - - - - - - - - - - - - - - - - - - - - - - - - - - - - - - - -  </w:t>
      </w:r>
    </w:p>
    <w:p w:rsidR="00D84ACE" w:rsidRPr="00123A7B" w:rsidRDefault="00D84ACE" w:rsidP="00D84ACE">
      <w:pPr>
        <w:suppressAutoHyphens/>
        <w:ind w:left="360"/>
        <w:jc w:val="both"/>
        <w:rPr>
          <w:kern w:val="1"/>
          <w:lang w:eastAsia="ar-SA"/>
        </w:rPr>
      </w:pPr>
    </w:p>
    <w:p w:rsidR="00D84ACE" w:rsidRPr="00E11915" w:rsidRDefault="00D84ACE" w:rsidP="00D84ACE">
      <w:pPr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E11915">
        <w:rPr>
          <w:b/>
          <w:kern w:val="1"/>
          <w:sz w:val="24"/>
          <w:szCs w:val="24"/>
          <w:lang w:eastAsia="ar-SA"/>
        </w:rPr>
        <w:t xml:space="preserve">Safeguarding Children &amp; Young People in Sport Workshop, Lisburn. </w:t>
      </w:r>
      <w:r w:rsidR="00E11915" w:rsidRPr="00E11915">
        <w:rPr>
          <w:b/>
          <w:kern w:val="1"/>
          <w:sz w:val="24"/>
          <w:szCs w:val="24"/>
          <w:lang w:eastAsia="ar-SA"/>
        </w:rPr>
        <w:t>Thursday 3</w:t>
      </w:r>
      <w:r w:rsidR="00E11915" w:rsidRPr="00E11915">
        <w:rPr>
          <w:b/>
          <w:kern w:val="1"/>
          <w:sz w:val="24"/>
          <w:szCs w:val="24"/>
          <w:vertAlign w:val="superscript"/>
          <w:lang w:eastAsia="ar-SA"/>
        </w:rPr>
        <w:t>rd</w:t>
      </w:r>
      <w:r w:rsidR="00E11915" w:rsidRPr="00E11915">
        <w:rPr>
          <w:b/>
          <w:kern w:val="1"/>
          <w:sz w:val="24"/>
          <w:szCs w:val="24"/>
          <w:lang w:eastAsia="ar-SA"/>
        </w:rPr>
        <w:t xml:space="preserve"> October 1019</w:t>
      </w:r>
      <w:r w:rsidRPr="00E11915">
        <w:rPr>
          <w:b/>
          <w:kern w:val="1"/>
          <w:sz w:val="24"/>
          <w:szCs w:val="24"/>
          <w:lang w:eastAsia="ar-SA"/>
        </w:rPr>
        <w:t xml:space="preserve"> 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</w:p>
    <w:p w:rsidR="00D84ACE" w:rsidRPr="00123A7B" w:rsidRDefault="00F27589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Name:</w:t>
      </w:r>
      <w:r>
        <w:rPr>
          <w:rFonts w:ascii="Arial" w:hAnsi="Arial" w:cs="Arial"/>
          <w:kern w:val="1"/>
          <w:lang w:eastAsia="ar-SA"/>
        </w:rPr>
        <w:tab/>
      </w:r>
      <w:r>
        <w:rPr>
          <w:rFonts w:ascii="Arial" w:hAnsi="Arial" w:cs="Arial"/>
          <w:kern w:val="1"/>
          <w:lang w:eastAsia="ar-SA"/>
        </w:rPr>
        <w:tab/>
      </w:r>
      <w:r>
        <w:rPr>
          <w:rFonts w:ascii="Arial" w:hAnsi="Arial" w:cs="Arial"/>
          <w:kern w:val="1"/>
          <w:lang w:eastAsia="ar-SA"/>
        </w:rPr>
        <w:tab/>
      </w:r>
      <w:r>
        <w:rPr>
          <w:rFonts w:ascii="Arial" w:hAnsi="Arial" w:cs="Arial"/>
          <w:kern w:val="1"/>
          <w:lang w:eastAsia="ar-SA"/>
        </w:rPr>
        <w:tab/>
        <w:t xml:space="preserve"> Telephone No: 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</w:p>
    <w:p w:rsidR="00D84ACE" w:rsidRPr="00123A7B" w:rsidRDefault="00F27589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Address: 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</w:p>
    <w:p w:rsidR="00D84ACE" w:rsidRPr="00123A7B" w:rsidRDefault="00F27589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E-mail: 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  <w:r w:rsidRPr="00123A7B">
        <w:rPr>
          <w:rFonts w:ascii="Arial" w:hAnsi="Arial" w:cs="Arial"/>
          <w:kern w:val="1"/>
          <w:lang w:eastAsia="ar-SA"/>
        </w:rPr>
        <w:t xml:space="preserve"> I wish to attend the </w:t>
      </w:r>
      <w:r w:rsidR="00FC734D">
        <w:rPr>
          <w:rFonts w:ascii="Arial" w:hAnsi="Arial" w:cs="Arial"/>
          <w:kern w:val="1"/>
          <w:lang w:eastAsia="ar-SA"/>
        </w:rPr>
        <w:t>safeguarding workshop</w:t>
      </w:r>
      <w:r w:rsidRPr="00123A7B">
        <w:rPr>
          <w:rFonts w:ascii="Arial" w:hAnsi="Arial" w:cs="Arial"/>
          <w:kern w:val="1"/>
          <w:lang w:eastAsia="ar-SA"/>
        </w:rPr>
        <w:t xml:space="preserve"> and enclose the course fee of £15.00 (Cheque to UBBUI)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  <w:r w:rsidRPr="00123A7B">
        <w:rPr>
          <w:rFonts w:ascii="Arial" w:hAnsi="Arial" w:cs="Arial"/>
          <w:kern w:val="1"/>
          <w:lang w:eastAsia="ar-SA"/>
        </w:rPr>
        <w:t>Sign</w:t>
      </w:r>
      <w:r w:rsidR="00F27589">
        <w:rPr>
          <w:rFonts w:ascii="Arial" w:hAnsi="Arial" w:cs="Arial"/>
          <w:kern w:val="1"/>
          <w:lang w:eastAsia="ar-SA"/>
        </w:rPr>
        <w:t xml:space="preserve">ed: 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lang w:eastAsia="ar-SA"/>
        </w:rPr>
      </w:pPr>
    </w:p>
    <w:p w:rsidR="009D039A" w:rsidRPr="00971DFE" w:rsidRDefault="00D84ACE" w:rsidP="00971DFE">
      <w:pPr>
        <w:suppressAutoHyphens/>
        <w:jc w:val="both"/>
        <w:rPr>
          <w:rFonts w:eastAsia="Lucida Sans Unicode" w:cs="Tahoma"/>
          <w:b/>
          <w:bCs/>
          <w:kern w:val="1"/>
          <w:sz w:val="24"/>
          <w:szCs w:val="24"/>
          <w:lang w:val="en-US"/>
        </w:rPr>
      </w:pPr>
      <w:r w:rsidRPr="00123A7B">
        <w:rPr>
          <w:rFonts w:eastAsia="Lucida Sans Unicode" w:cs="Tahoma"/>
          <w:b/>
          <w:bCs/>
          <w:kern w:val="1"/>
          <w:sz w:val="24"/>
          <w:szCs w:val="24"/>
          <w:lang w:val="en-US"/>
        </w:rPr>
        <w:t xml:space="preserve">Return to The Badminton </w:t>
      </w:r>
      <w:r>
        <w:rPr>
          <w:rFonts w:eastAsia="Lucida Sans Unicode" w:cs="Tahoma"/>
          <w:b/>
          <w:bCs/>
          <w:kern w:val="1"/>
          <w:sz w:val="24"/>
          <w:szCs w:val="24"/>
          <w:lang w:val="en-US"/>
        </w:rPr>
        <w:t xml:space="preserve">Office (address above) by </w:t>
      </w:r>
      <w:r w:rsidR="00E11915">
        <w:rPr>
          <w:rFonts w:eastAsia="Lucida Sans Unicode" w:cs="Tahoma"/>
          <w:b/>
          <w:bCs/>
          <w:kern w:val="1"/>
          <w:sz w:val="24"/>
          <w:szCs w:val="24"/>
          <w:lang w:val="en-US"/>
        </w:rPr>
        <w:t>25</w:t>
      </w:r>
      <w:r w:rsidR="00E11915" w:rsidRPr="00E11915">
        <w:rPr>
          <w:rFonts w:eastAsia="Lucida Sans Unicode" w:cs="Tahoma"/>
          <w:b/>
          <w:bCs/>
          <w:kern w:val="1"/>
          <w:sz w:val="24"/>
          <w:szCs w:val="24"/>
          <w:vertAlign w:val="superscript"/>
          <w:lang w:val="en-US"/>
        </w:rPr>
        <w:t>th</w:t>
      </w:r>
      <w:r w:rsidR="00E11915">
        <w:rPr>
          <w:rFonts w:eastAsia="Lucida Sans Unicode" w:cs="Tahoma"/>
          <w:b/>
          <w:bCs/>
          <w:kern w:val="1"/>
          <w:sz w:val="24"/>
          <w:szCs w:val="24"/>
          <w:lang w:val="en-US"/>
        </w:rPr>
        <w:t xml:space="preserve"> September</w:t>
      </w:r>
    </w:p>
    <w:sectPr w:rsidR="009D039A" w:rsidRPr="00971DFE" w:rsidSect="00D84ACE">
      <w:headerReference w:type="default" r:id="rId6"/>
      <w:footerReference w:type="default" r:id="rId7"/>
      <w:type w:val="continuous"/>
      <w:pgSz w:w="11910" w:h="16840"/>
      <w:pgMar w:top="0" w:right="690" w:bottom="1873" w:left="780" w:header="72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B9" w:rsidRDefault="004A01B9" w:rsidP="003A508D">
      <w:pPr>
        <w:spacing w:line="240" w:lineRule="auto"/>
      </w:pPr>
      <w:r>
        <w:separator/>
      </w:r>
    </w:p>
  </w:endnote>
  <w:endnote w:type="continuationSeparator" w:id="0">
    <w:p w:rsidR="004A01B9" w:rsidRDefault="004A01B9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9D" w:rsidRDefault="004B669D" w:rsidP="004B669D">
    <w:pPr>
      <w:pStyle w:val="Footer"/>
      <w:ind w:hanging="600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55880</wp:posOffset>
          </wp:positionV>
          <wp:extent cx="7576185" cy="10052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B9" w:rsidRDefault="004A01B9" w:rsidP="003A508D">
      <w:pPr>
        <w:spacing w:line="240" w:lineRule="auto"/>
      </w:pPr>
      <w:r>
        <w:separator/>
      </w:r>
    </w:p>
  </w:footnote>
  <w:footnote w:type="continuationSeparator" w:id="0">
    <w:p w:rsidR="004A01B9" w:rsidRDefault="004A01B9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9D" w:rsidRDefault="004B669D" w:rsidP="004B669D">
    <w:pPr>
      <w:pStyle w:val="Header"/>
      <w:ind w:left="180" w:hanging="780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-456939</wp:posOffset>
          </wp:positionV>
          <wp:extent cx="7576185" cy="1719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7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A"/>
    <w:rsid w:val="0008093E"/>
    <w:rsid w:val="00173C00"/>
    <w:rsid w:val="002C20B7"/>
    <w:rsid w:val="003A508D"/>
    <w:rsid w:val="00432C51"/>
    <w:rsid w:val="00487ED9"/>
    <w:rsid w:val="004A01B9"/>
    <w:rsid w:val="004B669D"/>
    <w:rsid w:val="00526147"/>
    <w:rsid w:val="00570060"/>
    <w:rsid w:val="005E627E"/>
    <w:rsid w:val="00620CBA"/>
    <w:rsid w:val="006B251E"/>
    <w:rsid w:val="006F41A3"/>
    <w:rsid w:val="007A69CA"/>
    <w:rsid w:val="008220E3"/>
    <w:rsid w:val="00862DFD"/>
    <w:rsid w:val="00971DFE"/>
    <w:rsid w:val="0098567B"/>
    <w:rsid w:val="009D039A"/>
    <w:rsid w:val="00A407A0"/>
    <w:rsid w:val="00A94925"/>
    <w:rsid w:val="00AD6CE2"/>
    <w:rsid w:val="00AF3658"/>
    <w:rsid w:val="00B458ED"/>
    <w:rsid w:val="00B50A78"/>
    <w:rsid w:val="00CE5871"/>
    <w:rsid w:val="00D84ACE"/>
    <w:rsid w:val="00E11915"/>
    <w:rsid w:val="00EC7861"/>
    <w:rsid w:val="00EE3958"/>
    <w:rsid w:val="00F27589"/>
    <w:rsid w:val="00F65813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C2565-8311-4680-8CAD-4EADFA47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uiPriority w:val="1"/>
    <w:qFormat/>
    <w:rsid w:val="0008093E"/>
  </w:style>
  <w:style w:type="paragraph" w:customStyle="1" w:styleId="TableParagraph">
    <w:name w:val="Table Paragraph"/>
    <w:basedOn w:val="Normal"/>
    <w:uiPriority w:val="1"/>
    <w:qFormat/>
    <w:rsid w:val="0008093E"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Andrew Stewart</cp:lastModifiedBy>
  <cp:revision>2</cp:revision>
  <cp:lastPrinted>2018-11-27T10:27:00Z</cp:lastPrinted>
  <dcterms:created xsi:type="dcterms:W3CDTF">2019-09-12T12:05:00Z</dcterms:created>
  <dcterms:modified xsi:type="dcterms:W3CDTF">2019-09-12T12:05:00Z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